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6914" w:rsidRDefault="008A6914" w:rsidP="008A6914">
      <w:pPr>
        <w:pStyle w:val="HTML"/>
        <w:jc w:val="center"/>
        <w:rPr>
          <w:rFonts w:ascii="Times New Roman" w:hAnsi="Times New Roman" w:cs="Times New Roman"/>
          <w:b/>
          <w:sz w:val="28"/>
          <w:szCs w:val="28"/>
        </w:rPr>
      </w:pPr>
      <w:r>
        <w:rPr>
          <w:rFonts w:ascii="Times New Roman" w:hAnsi="Times New Roman" w:cs="Times New Roman"/>
          <w:b/>
          <w:sz w:val="28"/>
          <w:szCs w:val="28"/>
        </w:rPr>
        <w:t xml:space="preserve">АДМИНИСТРАЦИЯ СЕЛЬСКОГО ПОСЕЛЕНИЯ </w:t>
      </w:r>
    </w:p>
    <w:p w:rsidR="008A6914" w:rsidRDefault="008A6914" w:rsidP="008A6914">
      <w:pPr>
        <w:pStyle w:val="HTML"/>
        <w:jc w:val="center"/>
        <w:rPr>
          <w:rFonts w:ascii="Times New Roman" w:hAnsi="Times New Roman" w:cs="Times New Roman"/>
          <w:b/>
          <w:sz w:val="28"/>
          <w:szCs w:val="28"/>
        </w:rPr>
      </w:pPr>
      <w:r>
        <w:rPr>
          <w:rFonts w:ascii="Times New Roman" w:hAnsi="Times New Roman" w:cs="Times New Roman"/>
          <w:b/>
          <w:sz w:val="28"/>
          <w:szCs w:val="28"/>
        </w:rPr>
        <w:t>«УСТЬ - ТЕЛЕНГУЙСКОЕ»</w:t>
      </w:r>
    </w:p>
    <w:p w:rsidR="008A6914" w:rsidRDefault="008A6914" w:rsidP="008A6914">
      <w:pPr>
        <w:pStyle w:val="HTML"/>
        <w:jc w:val="center"/>
        <w:rPr>
          <w:rFonts w:ascii="Times New Roman" w:hAnsi="Times New Roman" w:cs="Times New Roman"/>
          <w:b/>
          <w:sz w:val="28"/>
          <w:szCs w:val="28"/>
        </w:rPr>
      </w:pPr>
    </w:p>
    <w:p w:rsidR="008A6914" w:rsidRDefault="008A6914" w:rsidP="008A6914">
      <w:pPr>
        <w:pStyle w:val="HTML"/>
        <w:jc w:val="center"/>
        <w:rPr>
          <w:rFonts w:ascii="Times New Roman" w:hAnsi="Times New Roman" w:cs="Times New Roman"/>
          <w:b/>
          <w:sz w:val="28"/>
          <w:szCs w:val="28"/>
        </w:rPr>
      </w:pPr>
    </w:p>
    <w:p w:rsidR="008A6914" w:rsidRDefault="008A6914" w:rsidP="008A6914">
      <w:pPr>
        <w:pStyle w:val="HTML"/>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8A6914" w:rsidRDefault="008A6914" w:rsidP="008A6914">
      <w:pPr>
        <w:pStyle w:val="HTML"/>
        <w:jc w:val="center"/>
        <w:rPr>
          <w:rFonts w:ascii="Times New Roman" w:hAnsi="Times New Roman" w:cs="Times New Roman"/>
          <w:b/>
          <w:sz w:val="28"/>
          <w:szCs w:val="28"/>
        </w:rPr>
      </w:pPr>
    </w:p>
    <w:p w:rsidR="008A6914" w:rsidRDefault="008A6914" w:rsidP="008A6914">
      <w:pPr>
        <w:pStyle w:val="HTML"/>
        <w:jc w:val="center"/>
        <w:rPr>
          <w:rFonts w:ascii="Times New Roman" w:hAnsi="Times New Roman" w:cs="Times New Roman"/>
          <w:sz w:val="28"/>
          <w:szCs w:val="28"/>
        </w:rPr>
      </w:pPr>
      <w:r>
        <w:rPr>
          <w:rFonts w:ascii="Times New Roman" w:hAnsi="Times New Roman" w:cs="Times New Roman"/>
          <w:sz w:val="28"/>
          <w:szCs w:val="28"/>
        </w:rPr>
        <w:t>с.Усть-Теленгуй</w:t>
      </w:r>
    </w:p>
    <w:p w:rsidR="008A6914" w:rsidRDefault="008A6914" w:rsidP="008A6914">
      <w:pPr>
        <w:pStyle w:val="HTML"/>
        <w:jc w:val="right"/>
        <w:rPr>
          <w:rFonts w:ascii="Times New Roman" w:hAnsi="Times New Roman" w:cs="Times New Roman"/>
          <w:sz w:val="28"/>
          <w:szCs w:val="28"/>
        </w:rPr>
      </w:pPr>
    </w:p>
    <w:p w:rsidR="008A6914" w:rsidRDefault="001B52CB" w:rsidP="008A6914">
      <w:pPr>
        <w:pStyle w:val="HTML"/>
        <w:rPr>
          <w:rFonts w:ascii="Times New Roman" w:hAnsi="Times New Roman" w:cs="Times New Roman"/>
          <w:sz w:val="28"/>
          <w:szCs w:val="28"/>
        </w:rPr>
      </w:pPr>
      <w:r>
        <w:rPr>
          <w:rFonts w:ascii="Times New Roman" w:hAnsi="Times New Roman" w:cs="Times New Roman"/>
          <w:sz w:val="28"/>
          <w:szCs w:val="28"/>
        </w:rPr>
        <w:t xml:space="preserve">05 декабря </w:t>
      </w:r>
      <w:r w:rsidR="008A6914">
        <w:rPr>
          <w:rFonts w:ascii="Times New Roman" w:hAnsi="Times New Roman" w:cs="Times New Roman"/>
          <w:sz w:val="28"/>
          <w:szCs w:val="28"/>
        </w:rPr>
        <w:t xml:space="preserve"> 2018 г.                                                           </w:t>
      </w:r>
      <w:r w:rsidR="008A6914">
        <w:rPr>
          <w:rFonts w:ascii="Times New Roman" w:hAnsi="Times New Roman" w:cs="Times New Roman"/>
          <w:sz w:val="28"/>
          <w:szCs w:val="28"/>
        </w:rPr>
        <w:tab/>
        <w:t xml:space="preserve">      </w:t>
      </w:r>
      <w:r w:rsidR="008A6914">
        <w:rPr>
          <w:rFonts w:ascii="Times New Roman" w:hAnsi="Times New Roman" w:cs="Times New Roman"/>
          <w:sz w:val="28"/>
          <w:szCs w:val="28"/>
        </w:rPr>
        <w:tab/>
        <w:t xml:space="preserve">  №</w:t>
      </w:r>
      <w:r>
        <w:rPr>
          <w:rFonts w:ascii="Times New Roman" w:hAnsi="Times New Roman" w:cs="Times New Roman"/>
          <w:sz w:val="28"/>
          <w:szCs w:val="28"/>
        </w:rPr>
        <w:t>54</w:t>
      </w:r>
    </w:p>
    <w:p w:rsidR="008A6914" w:rsidRDefault="008A6914" w:rsidP="008A6914">
      <w:pPr>
        <w:pStyle w:val="HTML"/>
        <w:jc w:val="both"/>
        <w:rPr>
          <w:rFonts w:ascii="Times New Roman" w:hAnsi="Times New Roman" w:cs="Times New Roman"/>
          <w:sz w:val="28"/>
          <w:szCs w:val="28"/>
        </w:rPr>
      </w:pPr>
    </w:p>
    <w:p w:rsidR="008A6914" w:rsidRDefault="008A6914" w:rsidP="008A6914">
      <w:pPr>
        <w:pStyle w:val="HTML"/>
        <w:jc w:val="both"/>
        <w:rPr>
          <w:rFonts w:ascii="Times New Roman" w:hAnsi="Times New Roman" w:cs="Times New Roman"/>
          <w:sz w:val="28"/>
          <w:szCs w:val="28"/>
        </w:rPr>
      </w:pPr>
    </w:p>
    <w:p w:rsidR="009075FB" w:rsidRPr="009075FB" w:rsidRDefault="009075FB" w:rsidP="009075FB">
      <w:pPr>
        <w:ind w:firstLine="708"/>
        <w:jc w:val="center"/>
        <w:rPr>
          <w:rFonts w:ascii="Times New Roman" w:hAnsi="Times New Roman" w:cs="Times New Roman"/>
          <w:b/>
          <w:sz w:val="28"/>
          <w:szCs w:val="28"/>
        </w:rPr>
      </w:pPr>
      <w:r w:rsidRPr="009075FB">
        <w:rPr>
          <w:rFonts w:ascii="Times New Roman" w:hAnsi="Times New Roman" w:cs="Times New Roman"/>
          <w:b/>
          <w:sz w:val="28"/>
          <w:szCs w:val="28"/>
        </w:rPr>
        <w:t>О признани</w:t>
      </w:r>
      <w:r w:rsidR="003A4676">
        <w:rPr>
          <w:rFonts w:ascii="Times New Roman" w:hAnsi="Times New Roman" w:cs="Times New Roman"/>
          <w:b/>
          <w:sz w:val="28"/>
          <w:szCs w:val="28"/>
        </w:rPr>
        <w:t>и</w:t>
      </w:r>
      <w:r w:rsidR="004C4B7C">
        <w:rPr>
          <w:rFonts w:ascii="Times New Roman" w:hAnsi="Times New Roman" w:cs="Times New Roman"/>
          <w:b/>
          <w:sz w:val="28"/>
          <w:szCs w:val="28"/>
        </w:rPr>
        <w:t xml:space="preserve"> отдельных  постановлений</w:t>
      </w:r>
      <w:r w:rsidRPr="009075FB">
        <w:rPr>
          <w:rFonts w:ascii="Times New Roman" w:hAnsi="Times New Roman" w:cs="Times New Roman"/>
          <w:b/>
          <w:sz w:val="28"/>
          <w:szCs w:val="28"/>
        </w:rPr>
        <w:t xml:space="preserve"> администрации сельского поселения «</w:t>
      </w:r>
      <w:proofErr w:type="spellStart"/>
      <w:r w:rsidRPr="009075FB">
        <w:rPr>
          <w:rFonts w:ascii="Times New Roman" w:hAnsi="Times New Roman" w:cs="Times New Roman"/>
          <w:b/>
          <w:sz w:val="28"/>
          <w:szCs w:val="28"/>
        </w:rPr>
        <w:t>Усть-Теленгуйское</w:t>
      </w:r>
      <w:proofErr w:type="spellEnd"/>
      <w:r w:rsidRPr="009075FB">
        <w:rPr>
          <w:rFonts w:ascii="Times New Roman" w:hAnsi="Times New Roman" w:cs="Times New Roman"/>
          <w:b/>
          <w:sz w:val="28"/>
          <w:szCs w:val="28"/>
        </w:rPr>
        <w:t>»</w:t>
      </w:r>
      <w:r w:rsidR="004C4B7C">
        <w:rPr>
          <w:rFonts w:ascii="Times New Roman" w:hAnsi="Times New Roman" w:cs="Times New Roman"/>
          <w:b/>
          <w:sz w:val="28"/>
          <w:szCs w:val="28"/>
        </w:rPr>
        <w:t xml:space="preserve"> утратившими силу</w:t>
      </w:r>
    </w:p>
    <w:p w:rsidR="009075FB" w:rsidRPr="009075FB" w:rsidRDefault="009075FB" w:rsidP="009075FB">
      <w:pPr>
        <w:ind w:firstLine="708"/>
        <w:rPr>
          <w:rFonts w:ascii="Times New Roman" w:hAnsi="Times New Roman" w:cs="Times New Roman"/>
          <w:sz w:val="28"/>
          <w:szCs w:val="28"/>
        </w:rPr>
      </w:pPr>
    </w:p>
    <w:p w:rsidR="009075FB" w:rsidRPr="009075FB" w:rsidRDefault="009075FB" w:rsidP="009075FB">
      <w:pPr>
        <w:ind w:firstLine="708"/>
        <w:jc w:val="both"/>
        <w:rPr>
          <w:rFonts w:ascii="Times New Roman" w:hAnsi="Times New Roman" w:cs="Times New Roman"/>
          <w:bCs/>
          <w:sz w:val="28"/>
          <w:szCs w:val="28"/>
        </w:rPr>
      </w:pPr>
      <w:r w:rsidRPr="009075FB">
        <w:rPr>
          <w:rFonts w:ascii="Times New Roman" w:hAnsi="Times New Roman" w:cs="Times New Roman"/>
          <w:bCs/>
          <w:sz w:val="28"/>
          <w:szCs w:val="28"/>
        </w:rPr>
        <w:t xml:space="preserve">В </w:t>
      </w:r>
      <w:r w:rsidR="004C4B7C">
        <w:rPr>
          <w:rFonts w:ascii="Times New Roman" w:hAnsi="Times New Roman" w:cs="Times New Roman"/>
          <w:bCs/>
          <w:sz w:val="28"/>
          <w:szCs w:val="28"/>
        </w:rPr>
        <w:t>связи с приведением нормативной правовой базы в соответствии с Федеральным законодательством</w:t>
      </w:r>
      <w:r w:rsidRPr="009075FB">
        <w:rPr>
          <w:rFonts w:ascii="Times New Roman" w:hAnsi="Times New Roman" w:cs="Times New Roman"/>
          <w:bCs/>
          <w:sz w:val="28"/>
          <w:szCs w:val="28"/>
        </w:rPr>
        <w:t>,</w:t>
      </w:r>
      <w:r w:rsidR="004C4B7C">
        <w:rPr>
          <w:rFonts w:ascii="Times New Roman" w:hAnsi="Times New Roman" w:cs="Times New Roman"/>
          <w:bCs/>
          <w:sz w:val="28"/>
          <w:szCs w:val="28"/>
        </w:rPr>
        <w:t xml:space="preserve"> руководствуясь Уставом сельского поселения «</w:t>
      </w:r>
      <w:proofErr w:type="spellStart"/>
      <w:r w:rsidR="004C4B7C">
        <w:rPr>
          <w:rFonts w:ascii="Times New Roman" w:hAnsi="Times New Roman" w:cs="Times New Roman"/>
          <w:bCs/>
          <w:sz w:val="28"/>
          <w:szCs w:val="28"/>
        </w:rPr>
        <w:t>Усть-Теленгуйское</w:t>
      </w:r>
      <w:proofErr w:type="spellEnd"/>
      <w:r w:rsidR="004C4B7C">
        <w:rPr>
          <w:rFonts w:ascii="Times New Roman" w:hAnsi="Times New Roman" w:cs="Times New Roman"/>
          <w:bCs/>
          <w:sz w:val="28"/>
          <w:szCs w:val="28"/>
        </w:rPr>
        <w:t>»</w:t>
      </w:r>
      <w:r w:rsidR="007A4DF6">
        <w:rPr>
          <w:rFonts w:ascii="Times New Roman" w:hAnsi="Times New Roman" w:cs="Times New Roman"/>
          <w:bCs/>
          <w:sz w:val="28"/>
          <w:szCs w:val="28"/>
        </w:rPr>
        <w:t>,</w:t>
      </w:r>
      <w:r w:rsidRPr="009075FB">
        <w:rPr>
          <w:rFonts w:ascii="Times New Roman" w:hAnsi="Times New Roman" w:cs="Times New Roman"/>
          <w:bCs/>
          <w:sz w:val="28"/>
          <w:szCs w:val="28"/>
        </w:rPr>
        <w:t xml:space="preserve"> администрация сельского поселения «</w:t>
      </w:r>
      <w:proofErr w:type="spellStart"/>
      <w:r w:rsidRPr="009075FB">
        <w:rPr>
          <w:rFonts w:ascii="Times New Roman" w:hAnsi="Times New Roman" w:cs="Times New Roman"/>
          <w:bCs/>
          <w:sz w:val="28"/>
          <w:szCs w:val="28"/>
        </w:rPr>
        <w:t>Усть-Теленгуйское</w:t>
      </w:r>
      <w:proofErr w:type="spellEnd"/>
      <w:r w:rsidRPr="009075FB">
        <w:rPr>
          <w:rFonts w:ascii="Times New Roman" w:hAnsi="Times New Roman" w:cs="Times New Roman"/>
          <w:bCs/>
          <w:sz w:val="28"/>
          <w:szCs w:val="28"/>
        </w:rPr>
        <w:t>»  постановляет:</w:t>
      </w:r>
    </w:p>
    <w:p w:rsidR="009075FB" w:rsidRPr="009075FB" w:rsidRDefault="009075FB" w:rsidP="009075FB">
      <w:pPr>
        <w:ind w:firstLine="708"/>
        <w:jc w:val="both"/>
        <w:rPr>
          <w:rFonts w:ascii="Times New Roman" w:hAnsi="Times New Roman" w:cs="Times New Roman"/>
          <w:sz w:val="28"/>
          <w:szCs w:val="28"/>
        </w:rPr>
      </w:pPr>
    </w:p>
    <w:p w:rsidR="009075FB" w:rsidRPr="009075FB" w:rsidRDefault="004C4B7C" w:rsidP="009075FB">
      <w:pPr>
        <w:ind w:firstLine="708"/>
        <w:jc w:val="both"/>
        <w:rPr>
          <w:rFonts w:ascii="Times New Roman" w:hAnsi="Times New Roman" w:cs="Times New Roman"/>
          <w:sz w:val="28"/>
          <w:szCs w:val="28"/>
        </w:rPr>
      </w:pPr>
      <w:r>
        <w:rPr>
          <w:rFonts w:ascii="Times New Roman" w:hAnsi="Times New Roman" w:cs="Times New Roman"/>
          <w:sz w:val="28"/>
          <w:szCs w:val="28"/>
        </w:rPr>
        <w:t>1.</w:t>
      </w:r>
      <w:r w:rsidR="009075FB" w:rsidRPr="009075FB">
        <w:rPr>
          <w:rFonts w:ascii="Times New Roman" w:hAnsi="Times New Roman" w:cs="Times New Roman"/>
          <w:sz w:val="28"/>
          <w:szCs w:val="28"/>
        </w:rPr>
        <w:t>Признать утратившим силу:</w:t>
      </w:r>
    </w:p>
    <w:p w:rsidR="00893BD9" w:rsidRDefault="004C4B7C" w:rsidP="00893BD9">
      <w:pPr>
        <w:spacing w:after="0" w:line="240" w:lineRule="auto"/>
        <w:jc w:val="center"/>
        <w:rPr>
          <w:rFonts w:ascii="Times New Roman" w:hAnsi="Times New Roman"/>
          <w:b/>
          <w:bCs/>
          <w:sz w:val="28"/>
          <w:szCs w:val="28"/>
        </w:rPr>
      </w:pPr>
      <w:r>
        <w:rPr>
          <w:rFonts w:ascii="Times New Roman" w:hAnsi="Times New Roman" w:cs="Times New Roman"/>
          <w:sz w:val="28"/>
          <w:szCs w:val="28"/>
        </w:rPr>
        <w:t>1)</w:t>
      </w:r>
      <w:r w:rsidR="009075FB" w:rsidRPr="00893BD9">
        <w:rPr>
          <w:rFonts w:ascii="Times New Roman" w:hAnsi="Times New Roman" w:cs="Times New Roman"/>
          <w:sz w:val="28"/>
          <w:szCs w:val="28"/>
        </w:rPr>
        <w:t>Постановление администрации сельского посе</w:t>
      </w:r>
      <w:r w:rsidR="00053F40" w:rsidRPr="00893BD9">
        <w:rPr>
          <w:rFonts w:ascii="Times New Roman" w:hAnsi="Times New Roman" w:cs="Times New Roman"/>
          <w:sz w:val="28"/>
          <w:szCs w:val="28"/>
        </w:rPr>
        <w:t>ления «</w:t>
      </w:r>
      <w:proofErr w:type="spellStart"/>
      <w:r w:rsidR="00053F40" w:rsidRPr="00893BD9">
        <w:rPr>
          <w:rFonts w:ascii="Times New Roman" w:hAnsi="Times New Roman" w:cs="Times New Roman"/>
          <w:sz w:val="28"/>
          <w:szCs w:val="28"/>
        </w:rPr>
        <w:t>Усть-Теленгуйское</w:t>
      </w:r>
      <w:proofErr w:type="spellEnd"/>
      <w:r w:rsidR="00053F40" w:rsidRPr="00893BD9">
        <w:rPr>
          <w:rFonts w:ascii="Times New Roman" w:hAnsi="Times New Roman" w:cs="Times New Roman"/>
          <w:sz w:val="28"/>
          <w:szCs w:val="28"/>
        </w:rPr>
        <w:t>»  №</w:t>
      </w:r>
      <w:r w:rsidR="00893BD9" w:rsidRPr="00893BD9">
        <w:rPr>
          <w:rFonts w:ascii="Times New Roman" w:hAnsi="Times New Roman" w:cs="Times New Roman"/>
          <w:sz w:val="28"/>
          <w:szCs w:val="28"/>
        </w:rPr>
        <w:t>6 от 05.02.2016 г</w:t>
      </w:r>
      <w:r w:rsidR="009075FB" w:rsidRPr="00893BD9">
        <w:rPr>
          <w:rFonts w:ascii="Times New Roman" w:hAnsi="Times New Roman" w:cs="Times New Roman"/>
          <w:sz w:val="28"/>
          <w:szCs w:val="28"/>
        </w:rPr>
        <w:t>.</w:t>
      </w:r>
      <w:r w:rsidR="00893BD9" w:rsidRPr="00893BD9">
        <w:rPr>
          <w:rFonts w:ascii="Times New Roman" w:hAnsi="Times New Roman" w:cs="Times New Roman"/>
          <w:b/>
          <w:bCs/>
          <w:sz w:val="28"/>
          <w:szCs w:val="28"/>
        </w:rPr>
        <w:t xml:space="preserve"> </w:t>
      </w:r>
      <w:r w:rsidR="00893BD9">
        <w:rPr>
          <w:rFonts w:ascii="Times New Roman" w:hAnsi="Times New Roman" w:cs="Times New Roman"/>
          <w:b/>
          <w:bCs/>
          <w:sz w:val="28"/>
          <w:szCs w:val="28"/>
        </w:rPr>
        <w:t>«</w:t>
      </w:r>
      <w:r w:rsidR="00893BD9" w:rsidRPr="00893BD9">
        <w:rPr>
          <w:rFonts w:ascii="Times New Roman" w:hAnsi="Times New Roman"/>
          <w:bCs/>
          <w:sz w:val="28"/>
          <w:szCs w:val="28"/>
        </w:rPr>
        <w:t xml:space="preserve">об утверждении административного регламента предоставления муниципальной услуги «бесплатное предоставление в собственность  гражданам земельных участков, находящихся в  муниципальной собственности </w:t>
      </w:r>
      <w:r w:rsidR="00893BD9" w:rsidRPr="00893BD9">
        <w:rPr>
          <w:rFonts w:ascii="Times New Roman" w:hAnsi="Times New Roman"/>
          <w:bCs/>
          <w:iCs/>
          <w:sz w:val="28"/>
          <w:szCs w:val="28"/>
        </w:rPr>
        <w:t>сельского поселения «</w:t>
      </w:r>
      <w:proofErr w:type="spellStart"/>
      <w:r w:rsidR="00893BD9" w:rsidRPr="00893BD9">
        <w:rPr>
          <w:rFonts w:ascii="Times New Roman" w:hAnsi="Times New Roman"/>
          <w:bCs/>
          <w:iCs/>
          <w:sz w:val="28"/>
          <w:szCs w:val="28"/>
        </w:rPr>
        <w:t>Усть-Теленгуйское</w:t>
      </w:r>
      <w:proofErr w:type="spellEnd"/>
      <w:r w:rsidR="00893BD9" w:rsidRPr="00893BD9">
        <w:rPr>
          <w:rFonts w:ascii="Times New Roman" w:hAnsi="Times New Roman"/>
          <w:bCs/>
          <w:iCs/>
          <w:sz w:val="28"/>
          <w:szCs w:val="28"/>
        </w:rPr>
        <w:t>»</w:t>
      </w:r>
      <w:r w:rsidR="00893BD9" w:rsidRPr="00893BD9">
        <w:rPr>
          <w:rFonts w:ascii="Times New Roman" w:hAnsi="Times New Roman"/>
          <w:bCs/>
          <w:sz w:val="28"/>
          <w:szCs w:val="28"/>
        </w:rPr>
        <w:t xml:space="preserve">, и земельных участков на территории </w:t>
      </w:r>
      <w:r w:rsidR="00893BD9" w:rsidRPr="00893BD9">
        <w:rPr>
          <w:rFonts w:ascii="Times New Roman" w:hAnsi="Times New Roman"/>
          <w:bCs/>
          <w:iCs/>
          <w:sz w:val="28"/>
          <w:szCs w:val="28"/>
        </w:rPr>
        <w:t>сельского поселения «</w:t>
      </w:r>
      <w:proofErr w:type="spellStart"/>
      <w:r w:rsidR="00893BD9" w:rsidRPr="00893BD9">
        <w:rPr>
          <w:rFonts w:ascii="Times New Roman" w:hAnsi="Times New Roman"/>
          <w:bCs/>
          <w:iCs/>
          <w:sz w:val="28"/>
          <w:szCs w:val="28"/>
        </w:rPr>
        <w:t>Усть-Теленгуское</w:t>
      </w:r>
      <w:proofErr w:type="spellEnd"/>
      <w:r w:rsidR="00893BD9" w:rsidRPr="00893BD9">
        <w:rPr>
          <w:rFonts w:ascii="Times New Roman" w:hAnsi="Times New Roman"/>
          <w:bCs/>
          <w:iCs/>
          <w:sz w:val="28"/>
          <w:szCs w:val="28"/>
        </w:rPr>
        <w:t>»</w:t>
      </w:r>
      <w:r w:rsidR="00893BD9" w:rsidRPr="00893BD9">
        <w:rPr>
          <w:rFonts w:ascii="Times New Roman" w:hAnsi="Times New Roman"/>
          <w:bCs/>
          <w:sz w:val="28"/>
          <w:szCs w:val="28"/>
        </w:rPr>
        <w:t xml:space="preserve"> государственная собственность на которые не разграничена, для индивидуального жилищного строительства»</w:t>
      </w:r>
    </w:p>
    <w:p w:rsidR="000F1C68" w:rsidRPr="000F1C68" w:rsidRDefault="004C4B7C" w:rsidP="007A4DF6">
      <w:pPr>
        <w:pStyle w:val="1"/>
        <w:spacing w:before="0" w:after="0"/>
        <w:jc w:val="left"/>
        <w:rPr>
          <w:rFonts w:ascii="Times New Roman" w:hAnsi="Times New Roman"/>
          <w:b w:val="0"/>
          <w:color w:val="auto"/>
          <w:sz w:val="28"/>
          <w:szCs w:val="28"/>
        </w:rPr>
      </w:pPr>
      <w:r>
        <w:rPr>
          <w:rFonts w:ascii="Times New Roman" w:hAnsi="Times New Roman"/>
          <w:b w:val="0"/>
          <w:color w:val="000000"/>
          <w:sz w:val="28"/>
          <w:szCs w:val="28"/>
        </w:rPr>
        <w:t>2)</w:t>
      </w:r>
      <w:r w:rsidR="00053F40" w:rsidRPr="000F1C68">
        <w:rPr>
          <w:rFonts w:ascii="Times New Roman" w:hAnsi="Times New Roman"/>
          <w:b w:val="0"/>
          <w:color w:val="000000"/>
          <w:sz w:val="28"/>
          <w:szCs w:val="28"/>
        </w:rPr>
        <w:t>Постановление администрации сельского поселения «</w:t>
      </w:r>
      <w:proofErr w:type="spellStart"/>
      <w:r w:rsidR="00053F40" w:rsidRPr="000F1C68">
        <w:rPr>
          <w:rFonts w:ascii="Times New Roman" w:hAnsi="Times New Roman"/>
          <w:b w:val="0"/>
          <w:color w:val="000000"/>
          <w:sz w:val="28"/>
          <w:szCs w:val="28"/>
        </w:rPr>
        <w:t>Усть-Теленгуйское</w:t>
      </w:r>
      <w:proofErr w:type="spellEnd"/>
      <w:r w:rsidR="00053F40" w:rsidRPr="000F1C68">
        <w:rPr>
          <w:rFonts w:ascii="Times New Roman" w:hAnsi="Times New Roman"/>
          <w:b w:val="0"/>
          <w:color w:val="000000"/>
          <w:sz w:val="28"/>
          <w:szCs w:val="28"/>
        </w:rPr>
        <w:t>» №</w:t>
      </w:r>
      <w:r w:rsidR="00893BD9" w:rsidRPr="000F1C68">
        <w:rPr>
          <w:rFonts w:ascii="Times New Roman" w:hAnsi="Times New Roman"/>
          <w:b w:val="0"/>
          <w:bCs w:val="0"/>
          <w:color w:val="000000"/>
          <w:sz w:val="28"/>
          <w:szCs w:val="28"/>
        </w:rPr>
        <w:t>7 от 05.02.2016 г.</w:t>
      </w:r>
      <w:r w:rsidR="000F1C68" w:rsidRPr="000F1C68">
        <w:rPr>
          <w:rFonts w:ascii="Times New Roman" w:hAnsi="Times New Roman"/>
          <w:b w:val="0"/>
          <w:color w:val="auto"/>
        </w:rPr>
        <w:t xml:space="preserve"> </w:t>
      </w:r>
      <w:r w:rsidR="000F1C68" w:rsidRPr="000F1C68">
        <w:rPr>
          <w:rFonts w:ascii="Times New Roman" w:hAnsi="Times New Roman"/>
          <w:b w:val="0"/>
          <w:color w:val="auto"/>
          <w:sz w:val="28"/>
          <w:szCs w:val="28"/>
        </w:rPr>
        <w:t>Об утверждении административного регламента предоставления муниципальной услуги «Выдача разрешения на использование земель или земельных участков, находящихся в муниципальной собственности, и земельных участков, государственная собственность на которые не разграничена, без предоставления земельных участков и установления сервитута»</w:t>
      </w:r>
    </w:p>
    <w:p w:rsidR="00053F40" w:rsidRPr="00740764" w:rsidRDefault="004C4B7C" w:rsidP="007A4DF6">
      <w:pPr>
        <w:widowControl w:val="0"/>
        <w:autoSpaceDE w:val="0"/>
        <w:autoSpaceDN w:val="0"/>
        <w:adjustRightInd w:val="0"/>
        <w:spacing w:after="0"/>
        <w:jc w:val="both"/>
        <w:rPr>
          <w:rFonts w:ascii="Times New Roman" w:hAnsi="Times New Roman" w:cs="Times New Roman"/>
          <w:sz w:val="28"/>
          <w:szCs w:val="28"/>
        </w:rPr>
      </w:pPr>
      <w:r>
        <w:rPr>
          <w:rFonts w:ascii="Times New Roman" w:hAnsi="Times New Roman"/>
          <w:bCs/>
          <w:color w:val="000000"/>
          <w:sz w:val="28"/>
          <w:szCs w:val="28"/>
        </w:rPr>
        <w:t>3)</w:t>
      </w:r>
      <w:r w:rsidR="000F1C68">
        <w:rPr>
          <w:rFonts w:ascii="Times New Roman" w:hAnsi="Times New Roman"/>
          <w:bCs/>
          <w:color w:val="000000"/>
          <w:sz w:val="28"/>
          <w:szCs w:val="28"/>
        </w:rPr>
        <w:t xml:space="preserve"> </w:t>
      </w:r>
      <w:r w:rsidR="00053F40" w:rsidRPr="00053F40">
        <w:rPr>
          <w:rFonts w:ascii="Times New Roman" w:hAnsi="Times New Roman"/>
          <w:bCs/>
          <w:color w:val="000000"/>
          <w:sz w:val="28"/>
          <w:szCs w:val="28"/>
        </w:rPr>
        <w:t>Постановление администрации сельского поселения «</w:t>
      </w:r>
      <w:proofErr w:type="spellStart"/>
      <w:r w:rsidR="00053F40" w:rsidRPr="00053F40">
        <w:rPr>
          <w:rFonts w:ascii="Times New Roman" w:hAnsi="Times New Roman"/>
          <w:bCs/>
          <w:color w:val="000000"/>
          <w:sz w:val="28"/>
          <w:szCs w:val="28"/>
        </w:rPr>
        <w:t>Усть-Теленгуйское</w:t>
      </w:r>
      <w:proofErr w:type="spellEnd"/>
      <w:r w:rsidR="00053F40" w:rsidRPr="00053F40">
        <w:rPr>
          <w:rFonts w:ascii="Times New Roman" w:hAnsi="Times New Roman"/>
          <w:bCs/>
          <w:color w:val="000000"/>
          <w:sz w:val="28"/>
          <w:szCs w:val="28"/>
        </w:rPr>
        <w:t>» №</w:t>
      </w:r>
      <w:r w:rsidR="00BD2B3E">
        <w:rPr>
          <w:rFonts w:ascii="Times New Roman" w:hAnsi="Times New Roman"/>
          <w:bCs/>
          <w:color w:val="000000"/>
          <w:sz w:val="28"/>
          <w:szCs w:val="28"/>
        </w:rPr>
        <w:t xml:space="preserve">8 от 05.02.2016 </w:t>
      </w:r>
      <w:r w:rsidR="00893BD9">
        <w:rPr>
          <w:rFonts w:ascii="Times New Roman" w:hAnsi="Times New Roman"/>
          <w:bCs/>
          <w:color w:val="000000"/>
          <w:sz w:val="28"/>
          <w:szCs w:val="28"/>
        </w:rPr>
        <w:t>г</w:t>
      </w:r>
      <w:r w:rsidR="00BD2B3E">
        <w:rPr>
          <w:rFonts w:ascii="Times New Roman" w:hAnsi="Times New Roman"/>
          <w:bCs/>
          <w:color w:val="000000"/>
          <w:sz w:val="28"/>
          <w:szCs w:val="28"/>
        </w:rPr>
        <w:t>.</w:t>
      </w:r>
      <w:r w:rsidR="000F1C68" w:rsidRPr="000F1C68">
        <w:rPr>
          <w:b/>
        </w:rPr>
        <w:t xml:space="preserve"> </w:t>
      </w:r>
      <w:r w:rsidR="000F1C68" w:rsidRPr="000F1C68">
        <w:rPr>
          <w:rFonts w:ascii="Times New Roman" w:hAnsi="Times New Roman" w:cs="Times New Roman"/>
          <w:b/>
          <w:sz w:val="28"/>
          <w:szCs w:val="28"/>
        </w:rPr>
        <w:t>«</w:t>
      </w:r>
      <w:r w:rsidR="000F1C68" w:rsidRPr="000F1C68">
        <w:rPr>
          <w:rFonts w:ascii="Times New Roman" w:hAnsi="Times New Roman" w:cs="Times New Roman"/>
          <w:sz w:val="28"/>
          <w:szCs w:val="28"/>
        </w:rPr>
        <w:t xml:space="preserve">Об утверждении административного регламента предоставления муниципальной услуги </w:t>
      </w:r>
      <w:r w:rsidR="000F1C68" w:rsidRPr="000F1C68">
        <w:rPr>
          <w:rFonts w:ascii="Times New Roman" w:hAnsi="Times New Roman" w:cs="Times New Roman"/>
          <w:bCs/>
          <w:sz w:val="28"/>
          <w:szCs w:val="28"/>
        </w:rPr>
        <w:t>«</w:t>
      </w:r>
      <w:r w:rsidR="000F1C68" w:rsidRPr="000F1C68">
        <w:rPr>
          <w:rFonts w:ascii="Times New Roman" w:eastAsia="Calibri" w:hAnsi="Times New Roman" w:cs="Times New Roman"/>
          <w:bCs/>
          <w:sz w:val="28"/>
          <w:szCs w:val="28"/>
        </w:rPr>
        <w:t xml:space="preserve">Заключение соглашения об установлении сервитута в отношении земельных участков, находящихся </w:t>
      </w:r>
      <w:r w:rsidR="000F1C68" w:rsidRPr="000F1C68">
        <w:rPr>
          <w:rFonts w:ascii="Times New Roman" w:hAnsi="Times New Roman" w:cs="Times New Roman"/>
          <w:bCs/>
          <w:sz w:val="28"/>
          <w:szCs w:val="28"/>
        </w:rPr>
        <w:t xml:space="preserve">в муниципальной собственности  и земельных участков, государственная </w:t>
      </w:r>
      <w:r w:rsidR="000F1C68" w:rsidRPr="000F1C68">
        <w:rPr>
          <w:rFonts w:ascii="Times New Roman" w:hAnsi="Times New Roman" w:cs="Times New Roman"/>
          <w:bCs/>
          <w:sz w:val="28"/>
          <w:szCs w:val="28"/>
        </w:rPr>
        <w:lastRenderedPageBreak/>
        <w:t>собственность на которые не разграничена»</w:t>
      </w:r>
    </w:p>
    <w:p w:rsidR="000F1C68" w:rsidRPr="000F1C68" w:rsidRDefault="004C4B7C" w:rsidP="007A4DF6">
      <w:pPr>
        <w:widowControl w:val="0"/>
        <w:autoSpaceDE w:val="0"/>
        <w:autoSpaceDN w:val="0"/>
        <w:adjustRightInd w:val="0"/>
        <w:spacing w:after="0"/>
        <w:jc w:val="center"/>
        <w:rPr>
          <w:rFonts w:ascii="Times New Roman" w:hAnsi="Times New Roman" w:cs="Times New Roman"/>
          <w:bCs/>
          <w:color w:val="000000"/>
          <w:sz w:val="28"/>
          <w:szCs w:val="28"/>
        </w:rPr>
      </w:pPr>
      <w:r>
        <w:rPr>
          <w:rFonts w:ascii="Times New Roman" w:hAnsi="Times New Roman" w:cs="Times New Roman"/>
          <w:bCs/>
          <w:sz w:val="28"/>
          <w:szCs w:val="28"/>
        </w:rPr>
        <w:t>4)</w:t>
      </w:r>
      <w:r w:rsidR="00053F40" w:rsidRPr="000F1C68">
        <w:rPr>
          <w:rFonts w:ascii="Times New Roman" w:hAnsi="Times New Roman" w:cs="Times New Roman"/>
          <w:bCs/>
          <w:sz w:val="28"/>
          <w:szCs w:val="28"/>
        </w:rPr>
        <w:t>Постановление администрации сельского поселения «</w:t>
      </w:r>
      <w:proofErr w:type="spellStart"/>
      <w:r w:rsidR="00053F40" w:rsidRPr="000F1C68">
        <w:rPr>
          <w:rFonts w:ascii="Times New Roman" w:hAnsi="Times New Roman" w:cs="Times New Roman"/>
          <w:bCs/>
          <w:sz w:val="28"/>
          <w:szCs w:val="28"/>
        </w:rPr>
        <w:t>Усть-Теленгуйское</w:t>
      </w:r>
      <w:proofErr w:type="spellEnd"/>
      <w:r w:rsidR="00053F40" w:rsidRPr="000F1C68">
        <w:rPr>
          <w:rFonts w:ascii="Times New Roman" w:hAnsi="Times New Roman" w:cs="Times New Roman"/>
          <w:bCs/>
          <w:sz w:val="28"/>
          <w:szCs w:val="28"/>
        </w:rPr>
        <w:t>» №</w:t>
      </w:r>
      <w:r w:rsidR="00893BD9" w:rsidRPr="000F1C68">
        <w:rPr>
          <w:rFonts w:ascii="Times New Roman" w:hAnsi="Times New Roman" w:cs="Times New Roman"/>
          <w:bCs/>
          <w:sz w:val="28"/>
          <w:szCs w:val="28"/>
        </w:rPr>
        <w:t>9 от 05.02.2016 г.</w:t>
      </w:r>
      <w:r w:rsidR="000F1C68" w:rsidRPr="000F1C68">
        <w:rPr>
          <w:b/>
          <w:bCs/>
          <w:color w:val="000000"/>
          <w:sz w:val="28"/>
          <w:szCs w:val="28"/>
        </w:rPr>
        <w:t xml:space="preserve"> </w:t>
      </w:r>
      <w:r w:rsidR="000F1C68" w:rsidRPr="000F1C68">
        <w:rPr>
          <w:rFonts w:ascii="Times New Roman" w:hAnsi="Times New Roman" w:cs="Times New Roman"/>
          <w:bCs/>
          <w:color w:val="000000"/>
          <w:sz w:val="28"/>
          <w:szCs w:val="28"/>
        </w:rPr>
        <w:t>об утверждении административного регламента предоставления муниципальной услуги «перераспределение  земельных участков, находящихся в муниципальной собственности, земель и (или) земельных участков, государственная собственность на которые не разграничена, с участками, находящимися в частной собственности»</w:t>
      </w:r>
    </w:p>
    <w:p w:rsidR="00053F40" w:rsidRPr="000F1C68" w:rsidRDefault="004C4B7C" w:rsidP="000F1C68">
      <w:pPr>
        <w:pStyle w:val="a5"/>
        <w:spacing w:after="0"/>
        <w:jc w:val="both"/>
        <w:rPr>
          <w:bCs/>
        </w:rPr>
      </w:pPr>
      <w:r>
        <w:rPr>
          <w:bCs/>
        </w:rPr>
        <w:t>5)</w:t>
      </w:r>
      <w:r w:rsidR="000F1C68">
        <w:rPr>
          <w:bCs/>
        </w:rPr>
        <w:t xml:space="preserve"> </w:t>
      </w:r>
      <w:r w:rsidR="00053F40" w:rsidRPr="00C223C5">
        <w:rPr>
          <w:bCs/>
        </w:rPr>
        <w:t>Постановление администрации сельского поселения «</w:t>
      </w:r>
      <w:proofErr w:type="spellStart"/>
      <w:r w:rsidR="00053F40" w:rsidRPr="00C223C5">
        <w:rPr>
          <w:bCs/>
        </w:rPr>
        <w:t>Усть-Теленгуйское</w:t>
      </w:r>
      <w:proofErr w:type="spellEnd"/>
      <w:r w:rsidR="00053F40" w:rsidRPr="00C223C5">
        <w:rPr>
          <w:bCs/>
        </w:rPr>
        <w:t>» №</w:t>
      </w:r>
      <w:r w:rsidR="00893BD9">
        <w:rPr>
          <w:bCs/>
        </w:rPr>
        <w:t>10 от 05.02.2016 г.</w:t>
      </w:r>
      <w:r w:rsidR="000F1C68" w:rsidRPr="000F1C68">
        <w:rPr>
          <w:b/>
        </w:rPr>
        <w:t xml:space="preserve"> </w:t>
      </w:r>
      <w:r w:rsidR="000F1C68" w:rsidRPr="000F1C68">
        <w:t xml:space="preserve">Об утверждении административного регламента предоставления муниципальной услуги «Предварительное согласование предоставления земельных участков, находящихся в муниципальной собственности, и земельных участков, государственная собственность на которые </w:t>
      </w:r>
      <w:r w:rsidR="000F1C68">
        <w:t xml:space="preserve"> </w:t>
      </w:r>
      <w:r w:rsidR="000F1C68" w:rsidRPr="000F1C68">
        <w:t>не разграничена»</w:t>
      </w:r>
    </w:p>
    <w:p w:rsidR="003A4676" w:rsidRPr="000F1C68" w:rsidRDefault="004C4B7C" w:rsidP="000F1C68">
      <w:pPr>
        <w:pStyle w:val="a5"/>
        <w:spacing w:after="0"/>
        <w:jc w:val="both"/>
        <w:rPr>
          <w:bCs/>
        </w:rPr>
      </w:pPr>
      <w:proofErr w:type="gramStart"/>
      <w:r>
        <w:rPr>
          <w:bCs/>
        </w:rPr>
        <w:t>6)</w:t>
      </w:r>
      <w:r w:rsidR="000F1C68">
        <w:rPr>
          <w:bCs/>
        </w:rPr>
        <w:t xml:space="preserve"> </w:t>
      </w:r>
      <w:r w:rsidR="003A4676" w:rsidRPr="00C223C5">
        <w:rPr>
          <w:bCs/>
        </w:rPr>
        <w:t>Постановление администрации сельского поселения «</w:t>
      </w:r>
      <w:proofErr w:type="spellStart"/>
      <w:r w:rsidR="003A4676" w:rsidRPr="00C223C5">
        <w:rPr>
          <w:bCs/>
        </w:rPr>
        <w:t>Усть-Теленгуйское</w:t>
      </w:r>
      <w:proofErr w:type="spellEnd"/>
      <w:r w:rsidR="003A4676" w:rsidRPr="00C223C5">
        <w:rPr>
          <w:bCs/>
        </w:rPr>
        <w:t>» №</w:t>
      </w:r>
      <w:r w:rsidR="00893BD9">
        <w:rPr>
          <w:bCs/>
        </w:rPr>
        <w:t>11 от 05.02.2016 г.</w:t>
      </w:r>
      <w:r w:rsidR="000F1C68" w:rsidRPr="000F1C68">
        <w:rPr>
          <w:b/>
          <w:bCs/>
        </w:rPr>
        <w:t xml:space="preserve"> </w:t>
      </w:r>
      <w:r w:rsidR="000F1C68" w:rsidRPr="000F1C68">
        <w:rPr>
          <w:bCs/>
        </w:rPr>
        <w:t xml:space="preserve">Об утверждении административного регламента </w:t>
      </w:r>
      <w:r w:rsidR="000F1C68" w:rsidRPr="000F1C68">
        <w:rPr>
          <w:bCs/>
          <w:color w:val="auto"/>
        </w:rPr>
        <w:t>по предоставлению муниципальной услуги «</w:t>
      </w:r>
      <w:r w:rsidR="000F1C68" w:rsidRPr="000F1C68">
        <w:rPr>
          <w:bCs/>
          <w:spacing w:val="-7"/>
        </w:rPr>
        <w:t>Предоставление в аренду без проведения торгов земельных участков, находящихся в муниципальной собственности, и земельных участков, государственная собственность на которые не разграничена, на которых расположен объект незавершенного строительства, однократно для завершения строительства этого объекта</w:t>
      </w:r>
      <w:r w:rsidR="000F1C68" w:rsidRPr="000F1C68">
        <w:rPr>
          <w:bCs/>
          <w:color w:val="auto"/>
        </w:rPr>
        <w:t>»</w:t>
      </w:r>
      <w:proofErr w:type="gramEnd"/>
    </w:p>
    <w:p w:rsidR="000F1C68" w:rsidRPr="000F1C68" w:rsidRDefault="004C4B7C" w:rsidP="000F1C68">
      <w:pPr>
        <w:pStyle w:val="a5"/>
        <w:spacing w:after="0"/>
        <w:jc w:val="both"/>
        <w:rPr>
          <w:bCs/>
        </w:rPr>
      </w:pPr>
      <w:r>
        <w:rPr>
          <w:bCs/>
        </w:rPr>
        <w:t>7)</w:t>
      </w:r>
      <w:r w:rsidR="000F1C68">
        <w:rPr>
          <w:bCs/>
        </w:rPr>
        <w:t xml:space="preserve"> </w:t>
      </w:r>
      <w:r w:rsidR="00893BD9" w:rsidRPr="00C223C5">
        <w:rPr>
          <w:bCs/>
        </w:rPr>
        <w:t>Постановление администрации сельского поселения «</w:t>
      </w:r>
      <w:proofErr w:type="spellStart"/>
      <w:r w:rsidR="00893BD9" w:rsidRPr="00C223C5">
        <w:rPr>
          <w:bCs/>
        </w:rPr>
        <w:t>Усть-Теленгуйское</w:t>
      </w:r>
      <w:proofErr w:type="spellEnd"/>
      <w:r w:rsidR="00893BD9" w:rsidRPr="00C223C5">
        <w:rPr>
          <w:bCs/>
        </w:rPr>
        <w:t>» №</w:t>
      </w:r>
      <w:r w:rsidR="00893BD9">
        <w:rPr>
          <w:bCs/>
        </w:rPr>
        <w:t>15 от 05.02.2016 г.</w:t>
      </w:r>
      <w:r w:rsidR="000F1C68" w:rsidRPr="000F1C68">
        <w:rPr>
          <w:b/>
          <w:bCs/>
        </w:rPr>
        <w:t xml:space="preserve"> </w:t>
      </w:r>
      <w:r w:rsidR="000F1C68" w:rsidRPr="000F1C68">
        <w:rPr>
          <w:bCs/>
        </w:rPr>
        <w:t xml:space="preserve">Об утверждении административного регламента </w:t>
      </w:r>
      <w:r w:rsidR="000F1C68" w:rsidRPr="000F1C68">
        <w:rPr>
          <w:bCs/>
          <w:color w:val="auto"/>
        </w:rPr>
        <w:t xml:space="preserve">по предоставлению муниципальной услуги </w:t>
      </w:r>
      <w:r w:rsidR="000F1C68" w:rsidRPr="000F1C68">
        <w:rPr>
          <w:color w:val="auto"/>
        </w:rPr>
        <w:t>«</w:t>
      </w:r>
      <w:r w:rsidR="000F1C68" w:rsidRPr="000F1C68">
        <w:rPr>
          <w:color w:val="auto"/>
          <w:spacing w:val="-7"/>
        </w:rPr>
        <w:t xml:space="preserve">Предоставление в аренду земельных участков, находящихся в муниципальной собственности, и земельных участков, государственная собственность на которые не разграничена, собственникам расположенных на данных земельных участках зданий, </w:t>
      </w:r>
      <w:r w:rsidR="000F1C68" w:rsidRPr="000F1C68">
        <w:rPr>
          <w:color w:val="auto"/>
        </w:rPr>
        <w:t>сооружений»</w:t>
      </w:r>
    </w:p>
    <w:p w:rsidR="000F1C68" w:rsidRPr="000F1C68" w:rsidRDefault="004C4B7C" w:rsidP="007A4DF6">
      <w:pPr>
        <w:spacing w:after="0"/>
        <w:rPr>
          <w:rFonts w:ascii="Times New Roman" w:hAnsi="Times New Roman" w:cs="Times New Roman"/>
          <w:bCs/>
          <w:sz w:val="28"/>
          <w:szCs w:val="28"/>
        </w:rPr>
      </w:pPr>
      <w:r>
        <w:rPr>
          <w:rFonts w:ascii="Times New Roman" w:hAnsi="Times New Roman"/>
          <w:bCs/>
          <w:sz w:val="28"/>
          <w:szCs w:val="28"/>
        </w:rPr>
        <w:t>8)</w:t>
      </w:r>
      <w:r w:rsidR="000F1C68">
        <w:rPr>
          <w:rFonts w:ascii="Times New Roman" w:hAnsi="Times New Roman"/>
          <w:bCs/>
          <w:sz w:val="28"/>
          <w:szCs w:val="28"/>
        </w:rPr>
        <w:t xml:space="preserve"> </w:t>
      </w:r>
      <w:r w:rsidR="00893BD9" w:rsidRPr="00C223C5">
        <w:rPr>
          <w:rFonts w:ascii="Times New Roman" w:hAnsi="Times New Roman"/>
          <w:bCs/>
          <w:sz w:val="28"/>
          <w:szCs w:val="28"/>
        </w:rPr>
        <w:t>Постановление администрации сельского поселения «</w:t>
      </w:r>
      <w:proofErr w:type="spellStart"/>
      <w:r w:rsidR="00893BD9" w:rsidRPr="00C223C5">
        <w:rPr>
          <w:rFonts w:ascii="Times New Roman" w:hAnsi="Times New Roman"/>
          <w:bCs/>
          <w:sz w:val="28"/>
          <w:szCs w:val="28"/>
        </w:rPr>
        <w:t>Усть-Теленгуйское</w:t>
      </w:r>
      <w:proofErr w:type="spellEnd"/>
      <w:r w:rsidR="00893BD9" w:rsidRPr="00C223C5">
        <w:rPr>
          <w:rFonts w:ascii="Times New Roman" w:hAnsi="Times New Roman"/>
          <w:bCs/>
          <w:sz w:val="28"/>
          <w:szCs w:val="28"/>
        </w:rPr>
        <w:t>» №</w:t>
      </w:r>
      <w:r w:rsidR="00893BD9">
        <w:rPr>
          <w:rFonts w:ascii="Times New Roman" w:hAnsi="Times New Roman"/>
          <w:bCs/>
          <w:sz w:val="28"/>
          <w:szCs w:val="28"/>
        </w:rPr>
        <w:t>16 от 05.02.2016 г.</w:t>
      </w:r>
      <w:r w:rsidR="000F1C68" w:rsidRPr="000F1C68">
        <w:rPr>
          <w:rFonts w:ascii="Times New Roman" w:hAnsi="Times New Roman" w:cs="Times New Roman"/>
          <w:b/>
          <w:bCs/>
          <w:sz w:val="28"/>
          <w:szCs w:val="28"/>
        </w:rPr>
        <w:t xml:space="preserve"> </w:t>
      </w:r>
      <w:r w:rsidR="000F1C68" w:rsidRPr="000F1C68">
        <w:rPr>
          <w:rFonts w:ascii="Times New Roman" w:hAnsi="Times New Roman" w:cs="Times New Roman"/>
          <w:bCs/>
          <w:sz w:val="28"/>
          <w:szCs w:val="28"/>
        </w:rPr>
        <w:t>об утверждении административного регламента предоставления муниципальной услуги «предоставление в безвозмездное пользование земельных участков, находящихся в муниципальной собственности, и земельных участков, государственная собственность на которые не разграничена»</w:t>
      </w:r>
    </w:p>
    <w:p w:rsidR="000F1C68" w:rsidRDefault="004C4B7C" w:rsidP="007A4DF6">
      <w:pPr>
        <w:spacing w:after="0"/>
        <w:rPr>
          <w:rFonts w:ascii="Times New Roman" w:hAnsi="Times New Roman" w:cs="Times New Roman"/>
          <w:bCs/>
          <w:sz w:val="28"/>
          <w:szCs w:val="28"/>
        </w:rPr>
      </w:pPr>
      <w:r>
        <w:rPr>
          <w:rFonts w:ascii="Times New Roman" w:hAnsi="Times New Roman"/>
          <w:bCs/>
          <w:sz w:val="28"/>
          <w:szCs w:val="28"/>
        </w:rPr>
        <w:t xml:space="preserve"> 9)</w:t>
      </w:r>
      <w:r w:rsidR="000F1C68">
        <w:rPr>
          <w:rFonts w:ascii="Times New Roman" w:hAnsi="Times New Roman"/>
          <w:bCs/>
          <w:sz w:val="28"/>
          <w:szCs w:val="28"/>
        </w:rPr>
        <w:t xml:space="preserve"> </w:t>
      </w:r>
      <w:r w:rsidR="00893BD9" w:rsidRPr="00C223C5">
        <w:rPr>
          <w:rFonts w:ascii="Times New Roman" w:hAnsi="Times New Roman"/>
          <w:bCs/>
          <w:sz w:val="28"/>
          <w:szCs w:val="28"/>
        </w:rPr>
        <w:t>Постановление администрации сельского поселения «</w:t>
      </w:r>
      <w:proofErr w:type="spellStart"/>
      <w:r w:rsidR="00893BD9" w:rsidRPr="00C223C5">
        <w:rPr>
          <w:rFonts w:ascii="Times New Roman" w:hAnsi="Times New Roman"/>
          <w:bCs/>
          <w:sz w:val="28"/>
          <w:szCs w:val="28"/>
        </w:rPr>
        <w:t>Усть-Теленгуйское</w:t>
      </w:r>
      <w:proofErr w:type="spellEnd"/>
      <w:r w:rsidR="00893BD9" w:rsidRPr="00C223C5">
        <w:rPr>
          <w:rFonts w:ascii="Times New Roman" w:hAnsi="Times New Roman"/>
          <w:bCs/>
          <w:sz w:val="28"/>
          <w:szCs w:val="28"/>
        </w:rPr>
        <w:t>» №</w:t>
      </w:r>
      <w:r w:rsidR="00893BD9">
        <w:rPr>
          <w:rFonts w:ascii="Times New Roman" w:hAnsi="Times New Roman"/>
          <w:bCs/>
          <w:sz w:val="28"/>
          <w:szCs w:val="28"/>
        </w:rPr>
        <w:t>17 от 05.02.2016 г.</w:t>
      </w:r>
      <w:r w:rsidR="000F1C68" w:rsidRPr="000F1C68">
        <w:rPr>
          <w:rFonts w:ascii="Times New Roman" w:hAnsi="Times New Roman" w:cs="Times New Roman"/>
          <w:b/>
          <w:bCs/>
          <w:sz w:val="28"/>
          <w:szCs w:val="28"/>
        </w:rPr>
        <w:t xml:space="preserve"> </w:t>
      </w:r>
      <w:r w:rsidR="000F1C68" w:rsidRPr="000F1C68">
        <w:rPr>
          <w:rFonts w:ascii="Times New Roman" w:hAnsi="Times New Roman" w:cs="Times New Roman"/>
          <w:bCs/>
          <w:sz w:val="28"/>
          <w:szCs w:val="28"/>
        </w:rPr>
        <w:t>об утверждении административного регламента предоставления муниципальной услуги «предоставление в постоянное (бессрочное) пользование земельных участков, находящихся в муниципальной собственности, и земельных участков,  государственная собственность на которые не разграничена»</w:t>
      </w:r>
    </w:p>
    <w:p w:rsidR="007A4DF6" w:rsidRDefault="004C4B7C" w:rsidP="007A4DF6">
      <w:pPr>
        <w:spacing w:after="0"/>
        <w:rPr>
          <w:rFonts w:ascii="Times New Roman" w:hAnsi="Times New Roman" w:cs="Times New Roman"/>
          <w:bCs/>
          <w:sz w:val="28"/>
          <w:szCs w:val="28"/>
        </w:rPr>
      </w:pPr>
      <w:r>
        <w:rPr>
          <w:rFonts w:ascii="Times New Roman" w:hAnsi="Times New Roman"/>
          <w:bCs/>
          <w:sz w:val="28"/>
          <w:szCs w:val="28"/>
        </w:rPr>
        <w:t>10)</w:t>
      </w:r>
      <w:r w:rsidR="000F1C68">
        <w:rPr>
          <w:rFonts w:ascii="Times New Roman" w:hAnsi="Times New Roman"/>
          <w:bCs/>
          <w:sz w:val="28"/>
          <w:szCs w:val="28"/>
        </w:rPr>
        <w:t xml:space="preserve"> </w:t>
      </w:r>
      <w:r w:rsidR="00893BD9" w:rsidRPr="00C223C5">
        <w:rPr>
          <w:rFonts w:ascii="Times New Roman" w:hAnsi="Times New Roman"/>
          <w:bCs/>
          <w:sz w:val="28"/>
          <w:szCs w:val="28"/>
        </w:rPr>
        <w:t>Постановление администрации сельского поселения «</w:t>
      </w:r>
      <w:proofErr w:type="spellStart"/>
      <w:r w:rsidR="00893BD9" w:rsidRPr="00C223C5">
        <w:rPr>
          <w:rFonts w:ascii="Times New Roman" w:hAnsi="Times New Roman"/>
          <w:bCs/>
          <w:sz w:val="28"/>
          <w:szCs w:val="28"/>
        </w:rPr>
        <w:t>Усть-Теленгуйское</w:t>
      </w:r>
      <w:proofErr w:type="spellEnd"/>
      <w:r w:rsidR="00893BD9" w:rsidRPr="00C223C5">
        <w:rPr>
          <w:rFonts w:ascii="Times New Roman" w:hAnsi="Times New Roman"/>
          <w:bCs/>
          <w:sz w:val="28"/>
          <w:szCs w:val="28"/>
        </w:rPr>
        <w:t>» №</w:t>
      </w:r>
      <w:r w:rsidR="00893BD9">
        <w:rPr>
          <w:rFonts w:ascii="Times New Roman" w:hAnsi="Times New Roman"/>
          <w:bCs/>
          <w:sz w:val="28"/>
          <w:szCs w:val="28"/>
        </w:rPr>
        <w:t>18 от 05.02.2016 г.</w:t>
      </w:r>
      <w:r w:rsidR="000F1C68" w:rsidRPr="000F1C68">
        <w:rPr>
          <w:rFonts w:ascii="Times New Roman" w:hAnsi="Times New Roman" w:cs="Times New Roman"/>
          <w:b/>
          <w:bCs/>
          <w:sz w:val="28"/>
          <w:szCs w:val="28"/>
        </w:rPr>
        <w:t xml:space="preserve"> </w:t>
      </w:r>
      <w:r w:rsidR="000F1C68" w:rsidRPr="000F1C68">
        <w:rPr>
          <w:rFonts w:ascii="Times New Roman" w:hAnsi="Times New Roman" w:cs="Times New Roman"/>
          <w:bCs/>
          <w:sz w:val="28"/>
          <w:szCs w:val="28"/>
        </w:rPr>
        <w:t xml:space="preserve">об утверждении административного регламента предоставления муниципальной услуги «предоставление в </w:t>
      </w:r>
      <w:r w:rsidR="000F1C68" w:rsidRPr="000F1C68">
        <w:rPr>
          <w:rFonts w:ascii="Times New Roman" w:hAnsi="Times New Roman" w:cs="Times New Roman"/>
          <w:bCs/>
          <w:sz w:val="28"/>
          <w:szCs w:val="28"/>
        </w:rPr>
        <w:lastRenderedPageBreak/>
        <w:t>собственность бесплатно садоводам, огородникам, дачникам и их садоводческим, огородническим и дачным некоммерческим объединениям земельным участков, находящихся в муниципальной собственности, и земельных участков, государственная собственность на которые не разграничена»</w:t>
      </w:r>
    </w:p>
    <w:p w:rsidR="00BD2B3E" w:rsidRPr="007A4DF6" w:rsidRDefault="004C4B7C" w:rsidP="007A4DF6">
      <w:pPr>
        <w:spacing w:after="0"/>
        <w:rPr>
          <w:rFonts w:ascii="Times New Roman" w:hAnsi="Times New Roman" w:cs="Times New Roman"/>
          <w:bCs/>
          <w:sz w:val="28"/>
          <w:szCs w:val="28"/>
        </w:rPr>
      </w:pPr>
      <w:r>
        <w:rPr>
          <w:rFonts w:ascii="Times New Roman" w:hAnsi="Times New Roman"/>
          <w:bCs/>
          <w:sz w:val="28"/>
          <w:szCs w:val="28"/>
        </w:rPr>
        <w:t>11)</w:t>
      </w:r>
      <w:r w:rsidR="00893BD9" w:rsidRPr="00C223C5">
        <w:rPr>
          <w:rFonts w:ascii="Times New Roman" w:hAnsi="Times New Roman"/>
          <w:bCs/>
          <w:sz w:val="28"/>
          <w:szCs w:val="28"/>
        </w:rPr>
        <w:t>Постановление администрации сельского поселения «</w:t>
      </w:r>
      <w:proofErr w:type="spellStart"/>
      <w:r w:rsidR="00893BD9" w:rsidRPr="00C223C5">
        <w:rPr>
          <w:rFonts w:ascii="Times New Roman" w:hAnsi="Times New Roman"/>
          <w:bCs/>
          <w:sz w:val="28"/>
          <w:szCs w:val="28"/>
        </w:rPr>
        <w:t>Усть-Теленгуйское</w:t>
      </w:r>
      <w:proofErr w:type="spellEnd"/>
      <w:r w:rsidR="00893BD9" w:rsidRPr="00C223C5">
        <w:rPr>
          <w:rFonts w:ascii="Times New Roman" w:hAnsi="Times New Roman"/>
          <w:bCs/>
          <w:sz w:val="28"/>
          <w:szCs w:val="28"/>
        </w:rPr>
        <w:t>» №</w:t>
      </w:r>
      <w:r w:rsidR="00893BD9">
        <w:rPr>
          <w:rFonts w:ascii="Times New Roman" w:hAnsi="Times New Roman"/>
          <w:bCs/>
          <w:sz w:val="28"/>
          <w:szCs w:val="28"/>
        </w:rPr>
        <w:t>19 от 05.02.2016 г.</w:t>
      </w:r>
      <w:r w:rsidR="00BD2B3E" w:rsidRPr="00BD2B3E">
        <w:rPr>
          <w:rFonts w:ascii="Times New Roman" w:hAnsi="Times New Roman" w:cs="Times New Roman"/>
          <w:b/>
          <w:sz w:val="28"/>
          <w:szCs w:val="28"/>
        </w:rPr>
        <w:t xml:space="preserve"> </w:t>
      </w:r>
      <w:r w:rsidR="00BD2B3E" w:rsidRPr="00BD2B3E">
        <w:rPr>
          <w:rFonts w:ascii="Times New Roman" w:hAnsi="Times New Roman" w:cs="Times New Roman"/>
          <w:sz w:val="28"/>
          <w:szCs w:val="28"/>
        </w:rPr>
        <w:t xml:space="preserve">Об утверждении административного регламента по предоставлению муниципальной услуги "Предоставление в собственность земельных участков, </w:t>
      </w:r>
      <w:r w:rsidR="00BD2B3E" w:rsidRPr="00BD2B3E">
        <w:rPr>
          <w:rFonts w:ascii="Times New Roman" w:hAnsi="Times New Roman" w:cs="Times New Roman"/>
          <w:spacing w:val="-7"/>
          <w:sz w:val="28"/>
          <w:szCs w:val="28"/>
        </w:rPr>
        <w:t xml:space="preserve">находящихся в муниципальной собственности </w:t>
      </w:r>
      <w:r w:rsidR="00BD2B3E" w:rsidRPr="00BD2B3E">
        <w:rPr>
          <w:rFonts w:ascii="Times New Roman" w:hAnsi="Times New Roman" w:cs="Times New Roman"/>
          <w:sz w:val="28"/>
          <w:szCs w:val="28"/>
        </w:rPr>
        <w:t xml:space="preserve"> и земельных участков государственная собственность на которые не разграничена, собственникам расположенных на данных земельных участках зданий, сооружений"</w:t>
      </w:r>
    </w:p>
    <w:p w:rsidR="00BD2B3E" w:rsidRPr="00BD2B3E" w:rsidRDefault="004C4B7C" w:rsidP="007A4DF6">
      <w:pPr>
        <w:spacing w:after="0"/>
        <w:rPr>
          <w:rFonts w:ascii="Times New Roman" w:hAnsi="Times New Roman" w:cs="Times New Roman"/>
          <w:b/>
          <w:bCs/>
          <w:sz w:val="28"/>
          <w:szCs w:val="28"/>
        </w:rPr>
      </w:pPr>
      <w:r>
        <w:rPr>
          <w:rFonts w:ascii="Times New Roman" w:hAnsi="Times New Roman"/>
          <w:bCs/>
          <w:sz w:val="28"/>
          <w:szCs w:val="28"/>
        </w:rPr>
        <w:t>12)</w:t>
      </w:r>
      <w:r w:rsidR="00BD2B3E">
        <w:rPr>
          <w:rFonts w:ascii="Times New Roman" w:hAnsi="Times New Roman"/>
          <w:bCs/>
          <w:sz w:val="28"/>
          <w:szCs w:val="28"/>
        </w:rPr>
        <w:t xml:space="preserve"> </w:t>
      </w:r>
      <w:r w:rsidR="00893BD9" w:rsidRPr="00C223C5">
        <w:rPr>
          <w:rFonts w:ascii="Times New Roman" w:hAnsi="Times New Roman"/>
          <w:bCs/>
          <w:sz w:val="28"/>
          <w:szCs w:val="28"/>
        </w:rPr>
        <w:t>Постановление администрации сельского поселения «</w:t>
      </w:r>
      <w:proofErr w:type="spellStart"/>
      <w:r w:rsidR="00893BD9" w:rsidRPr="00C223C5">
        <w:rPr>
          <w:rFonts w:ascii="Times New Roman" w:hAnsi="Times New Roman"/>
          <w:bCs/>
          <w:sz w:val="28"/>
          <w:szCs w:val="28"/>
        </w:rPr>
        <w:t>Усть-Теленгуйское</w:t>
      </w:r>
      <w:proofErr w:type="spellEnd"/>
      <w:r w:rsidR="00893BD9" w:rsidRPr="00C223C5">
        <w:rPr>
          <w:rFonts w:ascii="Times New Roman" w:hAnsi="Times New Roman"/>
          <w:bCs/>
          <w:sz w:val="28"/>
          <w:szCs w:val="28"/>
        </w:rPr>
        <w:t>» №</w:t>
      </w:r>
      <w:r w:rsidR="00893BD9">
        <w:rPr>
          <w:rFonts w:ascii="Times New Roman" w:hAnsi="Times New Roman"/>
          <w:bCs/>
          <w:sz w:val="28"/>
          <w:szCs w:val="28"/>
        </w:rPr>
        <w:t>20 от 05.02.2016 г.</w:t>
      </w:r>
      <w:r w:rsidR="00BD2B3E" w:rsidRPr="00BD2B3E">
        <w:rPr>
          <w:rFonts w:ascii="Times New Roman" w:hAnsi="Times New Roman" w:cs="Times New Roman"/>
          <w:b/>
          <w:bCs/>
          <w:sz w:val="28"/>
          <w:szCs w:val="28"/>
        </w:rPr>
        <w:t xml:space="preserve"> </w:t>
      </w:r>
      <w:r w:rsidR="00BD2B3E" w:rsidRPr="00BD2B3E">
        <w:rPr>
          <w:rFonts w:ascii="Times New Roman" w:hAnsi="Times New Roman" w:cs="Times New Roman"/>
          <w:bCs/>
          <w:sz w:val="28"/>
          <w:szCs w:val="28"/>
        </w:rPr>
        <w:t>об утверждении административного регламента предоставления муниципальной услуги «</w:t>
      </w:r>
      <w:r w:rsidR="00BD2B3E" w:rsidRPr="00BD2B3E">
        <w:rPr>
          <w:rFonts w:ascii="Times New Roman" w:hAnsi="Times New Roman" w:cs="Times New Roman"/>
          <w:sz w:val="28"/>
          <w:szCs w:val="28"/>
        </w:rPr>
        <w:t>предоставление земельных участков, находящихся в собственности сельского поселения «</w:t>
      </w:r>
      <w:proofErr w:type="spellStart"/>
      <w:r w:rsidR="00BD2B3E" w:rsidRPr="00BD2B3E">
        <w:rPr>
          <w:rFonts w:ascii="Times New Roman" w:hAnsi="Times New Roman" w:cs="Times New Roman"/>
          <w:sz w:val="28"/>
          <w:szCs w:val="28"/>
        </w:rPr>
        <w:t>Усть-Теленгуйское</w:t>
      </w:r>
      <w:proofErr w:type="spellEnd"/>
      <w:r w:rsidR="00BD2B3E" w:rsidRPr="00BD2B3E">
        <w:rPr>
          <w:rFonts w:ascii="Times New Roman" w:hAnsi="Times New Roman" w:cs="Times New Roman"/>
          <w:sz w:val="28"/>
          <w:szCs w:val="28"/>
        </w:rPr>
        <w:t>», и земельных участков на территории сельского поселения «</w:t>
      </w:r>
      <w:proofErr w:type="spellStart"/>
      <w:r w:rsidR="00BD2B3E" w:rsidRPr="00BD2B3E">
        <w:rPr>
          <w:rFonts w:ascii="Times New Roman" w:hAnsi="Times New Roman" w:cs="Times New Roman"/>
          <w:sz w:val="28"/>
          <w:szCs w:val="28"/>
        </w:rPr>
        <w:t>Усть-Теленгуйское</w:t>
      </w:r>
      <w:proofErr w:type="spellEnd"/>
      <w:r w:rsidR="00BD2B3E" w:rsidRPr="00BD2B3E">
        <w:rPr>
          <w:rFonts w:ascii="Times New Roman" w:hAnsi="Times New Roman" w:cs="Times New Roman"/>
          <w:sz w:val="28"/>
          <w:szCs w:val="28"/>
        </w:rPr>
        <w:t>» государственная собственность на которые не разграничена, в собственность без проведения торгов</w:t>
      </w:r>
      <w:r w:rsidR="00BD2B3E" w:rsidRPr="00BD2B3E">
        <w:rPr>
          <w:rFonts w:ascii="Times New Roman" w:hAnsi="Times New Roman" w:cs="Times New Roman"/>
          <w:bCs/>
          <w:sz w:val="28"/>
          <w:szCs w:val="28"/>
        </w:rPr>
        <w:t>»</w:t>
      </w:r>
    </w:p>
    <w:p w:rsidR="00BD2B3E" w:rsidRDefault="004C4B7C" w:rsidP="007A4DF6">
      <w:pPr>
        <w:pStyle w:val="a5"/>
        <w:spacing w:after="0"/>
        <w:jc w:val="both"/>
        <w:rPr>
          <w:bCs/>
        </w:rPr>
      </w:pPr>
      <w:r>
        <w:rPr>
          <w:bCs/>
        </w:rPr>
        <w:t>13)</w:t>
      </w:r>
      <w:r w:rsidR="00893BD9" w:rsidRPr="00C223C5">
        <w:rPr>
          <w:bCs/>
        </w:rPr>
        <w:t>Постановление администрации сельского поселения «</w:t>
      </w:r>
      <w:proofErr w:type="spellStart"/>
      <w:r w:rsidR="00893BD9" w:rsidRPr="00C223C5">
        <w:rPr>
          <w:bCs/>
        </w:rPr>
        <w:t>Усть-Теленгуйское</w:t>
      </w:r>
      <w:proofErr w:type="spellEnd"/>
      <w:r w:rsidR="00893BD9" w:rsidRPr="00C223C5">
        <w:rPr>
          <w:bCs/>
        </w:rPr>
        <w:t>» №</w:t>
      </w:r>
      <w:r w:rsidR="00893BD9">
        <w:rPr>
          <w:bCs/>
        </w:rPr>
        <w:t>21 от 05.02.2016 г.</w:t>
      </w:r>
      <w:r w:rsidR="00BD2B3E" w:rsidRPr="00BD2B3E">
        <w:rPr>
          <w:b/>
          <w:bCs/>
        </w:rPr>
        <w:t xml:space="preserve"> </w:t>
      </w:r>
      <w:r w:rsidR="00BD2B3E" w:rsidRPr="00BD2B3E">
        <w:rPr>
          <w:bCs/>
        </w:rPr>
        <w:t>Об утверждении административного регламента по предоставлению муниципальной  услуги «</w:t>
      </w:r>
      <w:r w:rsidR="00BD2B3E" w:rsidRPr="00BD2B3E">
        <w:rPr>
          <w:bCs/>
          <w:spacing w:val="-7"/>
        </w:rPr>
        <w:t>Предоставление земельных участков, находящихся в муниципальной собственности, и земельных участков, государственная собственность на которые не разграничена, в аренду без проведения торгов</w:t>
      </w:r>
      <w:r w:rsidR="00BD2B3E" w:rsidRPr="00BD2B3E">
        <w:rPr>
          <w:bCs/>
        </w:rPr>
        <w:t>»</w:t>
      </w:r>
    </w:p>
    <w:p w:rsidR="007A4DF6" w:rsidRPr="00BD2B3E" w:rsidRDefault="007A4DF6" w:rsidP="007A4DF6">
      <w:pPr>
        <w:pStyle w:val="a5"/>
        <w:spacing w:after="0"/>
        <w:jc w:val="both"/>
        <w:rPr>
          <w:bCs/>
        </w:rPr>
      </w:pPr>
      <w:r>
        <w:rPr>
          <w:bCs/>
        </w:rPr>
        <w:t>2.Настоящее постановление вступает в силу после его обнародования (опубликования).</w:t>
      </w:r>
    </w:p>
    <w:tbl>
      <w:tblPr>
        <w:tblStyle w:val="a3"/>
        <w:tblpPr w:leftFromText="180" w:rightFromText="180" w:vertAnchor="text" w:horzAnchor="margin" w:tblpY="880"/>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1"/>
        <w:gridCol w:w="5245"/>
      </w:tblGrid>
      <w:tr w:rsidR="007A4DF6" w:rsidTr="007A4DF6">
        <w:tc>
          <w:tcPr>
            <w:tcW w:w="4361" w:type="dxa"/>
            <w:vAlign w:val="center"/>
            <w:hideMark/>
          </w:tcPr>
          <w:p w:rsidR="007A4DF6" w:rsidRDefault="007A4DF6" w:rsidP="007A4DF6">
            <w:pPr>
              <w:pStyle w:val="HTML"/>
              <w:ind w:left="0"/>
              <w:jc w:val="left"/>
              <w:rPr>
                <w:rFonts w:ascii="Times New Roman" w:hAnsi="Times New Roman" w:cs="Times New Roman"/>
                <w:sz w:val="28"/>
                <w:szCs w:val="28"/>
              </w:rPr>
            </w:pPr>
          </w:p>
          <w:p w:rsidR="007A4DF6" w:rsidRDefault="007A4DF6" w:rsidP="007A4DF6">
            <w:pPr>
              <w:pStyle w:val="HTML"/>
              <w:ind w:left="0"/>
              <w:jc w:val="center"/>
              <w:rPr>
                <w:rFonts w:ascii="Times New Roman" w:eastAsiaTheme="minorEastAsia" w:hAnsi="Times New Roman" w:cs="Times New Roman"/>
                <w:sz w:val="28"/>
                <w:szCs w:val="28"/>
              </w:rPr>
            </w:pPr>
            <w:r>
              <w:rPr>
                <w:rFonts w:ascii="Times New Roman" w:hAnsi="Times New Roman" w:cs="Times New Roman"/>
                <w:sz w:val="28"/>
                <w:szCs w:val="28"/>
              </w:rPr>
              <w:t>Глава  сельского поселения «</w:t>
            </w:r>
            <w:proofErr w:type="spellStart"/>
            <w:r>
              <w:rPr>
                <w:rFonts w:ascii="Times New Roman" w:hAnsi="Times New Roman" w:cs="Times New Roman"/>
                <w:sz w:val="28"/>
                <w:szCs w:val="28"/>
              </w:rPr>
              <w:t>Усть-Теленгуйское</w:t>
            </w:r>
            <w:proofErr w:type="spellEnd"/>
            <w:r>
              <w:rPr>
                <w:rFonts w:ascii="Times New Roman" w:hAnsi="Times New Roman" w:cs="Times New Roman"/>
                <w:sz w:val="28"/>
                <w:szCs w:val="28"/>
              </w:rPr>
              <w:t>»</w:t>
            </w:r>
          </w:p>
        </w:tc>
        <w:tc>
          <w:tcPr>
            <w:tcW w:w="5245" w:type="dxa"/>
            <w:vAlign w:val="center"/>
            <w:hideMark/>
          </w:tcPr>
          <w:p w:rsidR="007A4DF6" w:rsidRDefault="007A4DF6" w:rsidP="007A4DF6">
            <w:pPr>
              <w:pStyle w:val="HTML"/>
              <w:ind w:left="0"/>
              <w:jc w:val="left"/>
              <w:rPr>
                <w:rFonts w:ascii="Times New Roman" w:eastAsiaTheme="minorEastAsia" w:hAnsi="Times New Roman" w:cs="Times New Roman"/>
                <w:sz w:val="28"/>
                <w:szCs w:val="28"/>
              </w:rPr>
            </w:pPr>
            <w:r>
              <w:rPr>
                <w:rFonts w:ascii="Times New Roman" w:hAnsi="Times New Roman" w:cs="Times New Roman"/>
                <w:sz w:val="28"/>
                <w:szCs w:val="28"/>
              </w:rPr>
              <w:t xml:space="preserve">                        А.К.Сенотрусов</w:t>
            </w:r>
          </w:p>
        </w:tc>
      </w:tr>
    </w:tbl>
    <w:p w:rsidR="004F06D3" w:rsidRDefault="004F06D3" w:rsidP="004F06D3">
      <w:pPr>
        <w:pStyle w:val="HTML"/>
      </w:pPr>
    </w:p>
    <w:sectPr w:rsidR="004F06D3" w:rsidSect="009E16D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10D6E"/>
    <w:multiLevelType w:val="hybridMultilevel"/>
    <w:tmpl w:val="30C69778"/>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4030E0A"/>
    <w:multiLevelType w:val="hybridMultilevel"/>
    <w:tmpl w:val="D7AEE556"/>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CA5A40"/>
    <w:multiLevelType w:val="hybridMultilevel"/>
    <w:tmpl w:val="2E18B58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A6914"/>
    <w:rsid w:val="0002729D"/>
    <w:rsid w:val="00031C7D"/>
    <w:rsid w:val="00053F40"/>
    <w:rsid w:val="000F1C68"/>
    <w:rsid w:val="001B52CB"/>
    <w:rsid w:val="00216730"/>
    <w:rsid w:val="002B7B07"/>
    <w:rsid w:val="003A4676"/>
    <w:rsid w:val="004C4B7C"/>
    <w:rsid w:val="004F06D3"/>
    <w:rsid w:val="00525338"/>
    <w:rsid w:val="00734B56"/>
    <w:rsid w:val="00740764"/>
    <w:rsid w:val="007A4DF6"/>
    <w:rsid w:val="0083562A"/>
    <w:rsid w:val="00861537"/>
    <w:rsid w:val="00893BD9"/>
    <w:rsid w:val="008A6914"/>
    <w:rsid w:val="008F7A11"/>
    <w:rsid w:val="009075FB"/>
    <w:rsid w:val="009E16D9"/>
    <w:rsid w:val="00B57885"/>
    <w:rsid w:val="00BD2B3E"/>
    <w:rsid w:val="00C223C5"/>
    <w:rsid w:val="00C74D34"/>
    <w:rsid w:val="00F40B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16D9"/>
  </w:style>
  <w:style w:type="paragraph" w:styleId="1">
    <w:name w:val="heading 1"/>
    <w:basedOn w:val="a"/>
    <w:next w:val="a"/>
    <w:link w:val="10"/>
    <w:qFormat/>
    <w:rsid w:val="000F1C68"/>
    <w:pPr>
      <w:widowControl w:val="0"/>
      <w:autoSpaceDE w:val="0"/>
      <w:autoSpaceDN w:val="0"/>
      <w:adjustRightInd w:val="0"/>
      <w:spacing w:before="108" w:after="108" w:line="240" w:lineRule="auto"/>
      <w:jc w:val="center"/>
      <w:outlineLvl w:val="0"/>
    </w:pPr>
    <w:rPr>
      <w:rFonts w:ascii="Arial" w:eastAsia="Times New Roman" w:hAnsi="Arial" w:cs="Times New Roman"/>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8A6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8A6914"/>
    <w:rPr>
      <w:rFonts w:ascii="Courier New" w:hAnsi="Courier New" w:cs="Courier New"/>
      <w:sz w:val="20"/>
      <w:szCs w:val="20"/>
    </w:rPr>
  </w:style>
  <w:style w:type="table" w:styleId="a3">
    <w:name w:val="Table Grid"/>
    <w:basedOn w:val="a1"/>
    <w:uiPriority w:val="59"/>
    <w:rsid w:val="008A6914"/>
    <w:pPr>
      <w:spacing w:after="0" w:line="240" w:lineRule="auto"/>
      <w:ind w:left="23"/>
      <w:jc w:val="both"/>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8A6914"/>
    <w:pPr>
      <w:ind w:left="720"/>
      <w:contextualSpacing/>
    </w:pPr>
  </w:style>
  <w:style w:type="paragraph" w:customStyle="1" w:styleId="Title">
    <w:name w:val="Title!Название НПА"/>
    <w:basedOn w:val="a"/>
    <w:rsid w:val="009075FB"/>
    <w:pPr>
      <w:spacing w:before="240" w:after="60" w:line="240" w:lineRule="auto"/>
      <w:ind w:firstLine="567"/>
      <w:jc w:val="center"/>
      <w:outlineLvl w:val="0"/>
    </w:pPr>
    <w:rPr>
      <w:rFonts w:ascii="Arial" w:eastAsia="Times New Roman" w:hAnsi="Arial" w:cs="Arial"/>
      <w:b/>
      <w:bCs/>
      <w:kern w:val="28"/>
      <w:sz w:val="32"/>
      <w:szCs w:val="32"/>
    </w:rPr>
  </w:style>
  <w:style w:type="paragraph" w:styleId="a5">
    <w:name w:val="Body Text"/>
    <w:basedOn w:val="a"/>
    <w:link w:val="a6"/>
    <w:rsid w:val="00053F40"/>
    <w:pPr>
      <w:spacing w:after="120" w:line="240" w:lineRule="auto"/>
    </w:pPr>
    <w:rPr>
      <w:rFonts w:ascii="Times New Roman" w:eastAsia="Times New Roman" w:hAnsi="Times New Roman" w:cs="Times New Roman"/>
      <w:color w:val="000000"/>
      <w:sz w:val="28"/>
      <w:szCs w:val="28"/>
    </w:rPr>
  </w:style>
  <w:style w:type="character" w:customStyle="1" w:styleId="a6">
    <w:name w:val="Основной текст Знак"/>
    <w:basedOn w:val="a0"/>
    <w:link w:val="a5"/>
    <w:rsid w:val="00053F40"/>
    <w:rPr>
      <w:rFonts w:ascii="Times New Roman" w:eastAsia="Times New Roman" w:hAnsi="Times New Roman" w:cs="Times New Roman"/>
      <w:color w:val="000000"/>
      <w:sz w:val="28"/>
      <w:szCs w:val="28"/>
    </w:rPr>
  </w:style>
  <w:style w:type="character" w:customStyle="1" w:styleId="10">
    <w:name w:val="Заголовок 1 Знак"/>
    <w:basedOn w:val="a0"/>
    <w:link w:val="1"/>
    <w:rsid w:val="000F1C68"/>
    <w:rPr>
      <w:rFonts w:ascii="Arial" w:eastAsia="Times New Roman" w:hAnsi="Arial" w:cs="Times New Roman"/>
      <w:b/>
      <w:bCs/>
      <w:color w:val="000080"/>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0F1C68"/>
    <w:pPr>
      <w:spacing w:before="100" w:beforeAutospacing="1" w:after="100" w:afterAutospacing="1" w:line="240" w:lineRule="auto"/>
    </w:pPr>
    <w:rPr>
      <w:rFonts w:ascii="Tahoma" w:eastAsia="Times New Roman" w:hAnsi="Tahoma" w:cs="Tahom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265504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3</Pages>
  <Words>914</Words>
  <Characters>5210</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Усть-Теленгуй</dc:creator>
  <cp:keywords/>
  <dc:description/>
  <cp:lastModifiedBy>Усть-Теленгуй</cp:lastModifiedBy>
  <cp:revision>11</cp:revision>
  <cp:lastPrinted>2018-12-05T01:05:00Z</cp:lastPrinted>
  <dcterms:created xsi:type="dcterms:W3CDTF">2018-03-13T23:25:00Z</dcterms:created>
  <dcterms:modified xsi:type="dcterms:W3CDTF">2018-12-05T01:06:00Z</dcterms:modified>
</cp:coreProperties>
</file>